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B9F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A0B9F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A0B9F">
        <w:rPr>
          <w:i/>
          <w:noProof/>
          <w:lang w:val="es-MX" w:eastAsia="es-MX"/>
        </w:rPr>
      </w:r>
      <w:r w:rsidR="00FA0B9F" w:rsidRPr="00FA0B9F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A0B9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782295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782295" w:rsidRPr="00782295">
              <w:rPr>
                <w:b/>
                <w:color w:val="000000"/>
                <w:sz w:val="20"/>
                <w:szCs w:val="20"/>
              </w:rPr>
              <w:t>Historia del Pensamiento Jurídico</w:t>
            </w:r>
            <w:r w:rsidR="00782295">
              <w:rPr>
                <w:b/>
                <w:sz w:val="20"/>
                <w:szCs w:val="17"/>
              </w:rPr>
              <w:t xml:space="preserve"> / 1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782295">
              <w:rPr>
                <w:b/>
                <w:sz w:val="20"/>
                <w:szCs w:val="17"/>
              </w:rPr>
              <w:t>D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2C1281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2C1281">
              <w:rPr>
                <w:b/>
                <w:sz w:val="20"/>
                <w:szCs w:val="20"/>
              </w:rPr>
              <w:t xml:space="preserve">Lic. </w:t>
            </w:r>
            <w:r w:rsidRPr="00565844">
              <w:rPr>
                <w:b/>
                <w:sz w:val="20"/>
                <w:szCs w:val="20"/>
              </w:rPr>
              <w:t xml:space="preserve"> </w:t>
            </w:r>
            <w:r w:rsidR="002C1281">
              <w:rPr>
                <w:b/>
                <w:sz w:val="20"/>
                <w:szCs w:val="20"/>
              </w:rPr>
              <w:t>Arturo Ramírez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</w:t>
      </w:r>
    </w:p>
    <w:p w:rsidR="00A802C8" w:rsidRDefault="00A802C8" w:rsidP="001F1EC1">
      <w:pPr>
        <w:ind w:right="-1396"/>
        <w:rPr>
          <w:b/>
        </w:rPr>
      </w:pPr>
    </w:p>
    <w:p w:rsidR="00782295" w:rsidRDefault="00782295" w:rsidP="007822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Grupo 100-D</w:t>
      </w:r>
    </w:p>
    <w:p w:rsidR="00782295" w:rsidRDefault="00782295" w:rsidP="007822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Materia: Historia del Pensamiento Jurídico</w:t>
      </w:r>
    </w:p>
    <w:p w:rsidR="00782295" w:rsidRDefault="00782295" w:rsidP="007822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Fecha de entrega: 05 de octubre de 2017.</w:t>
      </w:r>
    </w:p>
    <w:p w:rsidR="00782295" w:rsidRDefault="00782295" w:rsidP="007822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82295" w:rsidRDefault="00782295" w:rsidP="0078229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De acuerdo a lo visto en clase, ¿Con qué corriente de pensamiento jurídico te identificas? Justifica tu respuesta. Mínimo una cuartilla.  </w:t>
      </w:r>
    </w:p>
    <w:p w:rsidR="00782295" w:rsidRDefault="00782295" w:rsidP="00782295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782295" w:rsidSect="00FE1C65">
      <w:headerReference w:type="default" r:id="rId10"/>
      <w:footerReference w:type="default" r:id="rId11"/>
      <w:pgSz w:w="11906" w:h="16838"/>
      <w:pgMar w:top="62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9B" w:rsidRDefault="002C4D9B" w:rsidP="00D67DFF">
      <w:r>
        <w:separator/>
      </w:r>
    </w:p>
  </w:endnote>
  <w:endnote w:type="continuationSeparator" w:id="1">
    <w:p w:rsidR="002C4D9B" w:rsidRDefault="002C4D9B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9B" w:rsidRDefault="002C4D9B" w:rsidP="00D67DFF">
      <w:r>
        <w:separator/>
      </w:r>
    </w:p>
  </w:footnote>
  <w:footnote w:type="continuationSeparator" w:id="1">
    <w:p w:rsidR="002C4D9B" w:rsidRDefault="002C4D9B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C4D9B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509A"/>
    <w:multiLevelType w:val="hybridMultilevel"/>
    <w:tmpl w:val="62F60BEC"/>
    <w:lvl w:ilvl="0" w:tplc="9E2EF2D4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C1281"/>
    <w:rsid w:val="002C4D9B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4F4AF9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82295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2794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0B9F"/>
    <w:rsid w:val="00FE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1281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2C128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2017-10-03T13:32:00Z</cp:lastPrinted>
  <dcterms:created xsi:type="dcterms:W3CDTF">2017-10-03T13:32:00Z</dcterms:created>
  <dcterms:modified xsi:type="dcterms:W3CDTF">2017-10-03T13:32:00Z</dcterms:modified>
</cp:coreProperties>
</file>