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11D1F" w14:textId="0D7A0A4F" w:rsidR="001A22F7" w:rsidRPr="00FE12E3" w:rsidRDefault="00431657" w:rsidP="00431657">
      <w:pPr>
        <w:pStyle w:val="Cuerpo"/>
        <w:jc w:val="center"/>
        <w:rPr>
          <w:rFonts w:ascii="Guardian Egyp Regular" w:hAnsi="Guardian Egyp Regular"/>
          <w:b/>
          <w:bCs/>
          <w:sz w:val="28"/>
          <w:szCs w:val="28"/>
          <w:lang w:val="es-PE"/>
        </w:rPr>
      </w:pPr>
      <w:r w:rsidRPr="00FE12E3">
        <w:rPr>
          <w:rFonts w:ascii="Guardian Egyp Regular" w:hAnsi="Guardian Egyp Regular"/>
          <w:b/>
          <w:bCs/>
          <w:sz w:val="28"/>
          <w:szCs w:val="28"/>
          <w:lang w:val="es-PE"/>
        </w:rPr>
        <w:t xml:space="preserve">COVID-19 </w:t>
      </w:r>
      <w:r w:rsidR="00FE12E3" w:rsidRPr="00FE12E3">
        <w:rPr>
          <w:rFonts w:ascii="Guardian Egyp Regular" w:hAnsi="Guardian Egyp Regular"/>
          <w:b/>
          <w:bCs/>
          <w:sz w:val="28"/>
          <w:szCs w:val="28"/>
          <w:lang w:val="es-PE"/>
        </w:rPr>
        <w:t>Plantilla de Comunicación a</w:t>
      </w:r>
      <w:r w:rsidR="00FE12E3">
        <w:rPr>
          <w:rFonts w:ascii="Guardian Egyp Regular" w:hAnsi="Guardian Egyp Regular"/>
          <w:b/>
          <w:bCs/>
          <w:sz w:val="28"/>
          <w:szCs w:val="28"/>
          <w:lang w:val="es-PE"/>
        </w:rPr>
        <w:t xml:space="preserve"> Empleados</w:t>
      </w:r>
    </w:p>
    <w:p w14:paraId="52FBED2A" w14:textId="25C64EBC" w:rsidR="003B6C52" w:rsidRPr="00FE12E3" w:rsidRDefault="003B6C52" w:rsidP="00431657">
      <w:pPr>
        <w:pStyle w:val="Cuerpo"/>
        <w:jc w:val="center"/>
        <w:rPr>
          <w:rFonts w:ascii="Guardian Egyp Regular" w:hAnsi="Guardian Egyp Regular"/>
          <w:b/>
          <w:bCs/>
          <w:sz w:val="28"/>
          <w:szCs w:val="28"/>
          <w:lang w:val="es-PE"/>
        </w:rPr>
      </w:pPr>
    </w:p>
    <w:p w14:paraId="2777440A" w14:textId="42E3E3D7" w:rsidR="0074696E" w:rsidRPr="00FE12E3" w:rsidRDefault="0074696E" w:rsidP="00F80E8B">
      <w:pPr>
        <w:pStyle w:val="Cuerpo"/>
        <w:jc w:val="both"/>
        <w:rPr>
          <w:rFonts w:ascii="Guardian Egyp Regular" w:hAnsi="Guardian Egyp Regular"/>
          <w:color w:val="000000" w:themeColor="text1"/>
          <w:lang w:val="es-PE"/>
        </w:rPr>
      </w:pPr>
    </w:p>
    <w:p w14:paraId="3BA87E3B" w14:textId="29AA3C09" w:rsidR="00F80E8B" w:rsidRPr="00FE12E3" w:rsidRDefault="00FE12E3" w:rsidP="00F80E8B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lang w:val="es-PE"/>
        </w:rPr>
      </w:pPr>
      <w:r w:rsidRP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Estimados colegas</w:t>
      </w:r>
      <w:r w:rsidR="00F80E8B" w:rsidRP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,</w:t>
      </w:r>
    </w:p>
    <w:p w14:paraId="16CEC6D0" w14:textId="15ADDEF3" w:rsidR="00F80E8B" w:rsidRPr="00FE12E3" w:rsidRDefault="00F80E8B" w:rsidP="00F80E8B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lang w:val="es-PE"/>
        </w:rPr>
      </w:pPr>
    </w:p>
    <w:p w14:paraId="2B68E308" w14:textId="284F5130" w:rsidR="00247FE5" w:rsidRPr="00FE12E3" w:rsidRDefault="00165044" w:rsidP="00F80E8B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lang w:val="es-PE"/>
        </w:rPr>
      </w:pP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En la</w:t>
      </w:r>
      <w:r w:rsidR="00FE12E3" w:rsidRP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medida que seguimos atr</w:t>
      </w:r>
      <w:r w:rsid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avesando estos tiempos inciertos derivados 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de </w:t>
      </w:r>
      <w:r w:rsid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una situación sin precedente causada por el COVID-19, hemos visto cambios </w:t>
      </w:r>
      <w:r w:rsidR="00FE12E3" w:rsidRP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en la forma en </w:t>
      </w:r>
      <w:r w:rsid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la </w:t>
      </w:r>
      <w:r w:rsidR="00FE12E3" w:rsidRP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que trabajamos, </w:t>
      </w:r>
      <w:r w:rsid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que </w:t>
      </w:r>
      <w:r w:rsidR="00FE12E3" w:rsidRP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socializamos y </w:t>
      </w:r>
      <w:r w:rsid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que </w:t>
      </w:r>
      <w:r w:rsidR="00FE12E3" w:rsidRP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vivimos en general. Sin embargo, es quien se adapta mejor a estas situaciones </w:t>
      </w:r>
      <w:r w:rsid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quien resulta menos afectado</w:t>
      </w:r>
      <w:r w:rsidR="00FE12E3" w:rsidRP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.</w:t>
      </w:r>
      <w:r w:rsidR="00FE12E3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Adaptarse ahora ayudará a garantizar que nosotros </w:t>
      </w:r>
      <w:r w:rsidR="00FE494A" w:rsidRPr="00FE12E3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  <w:lang w:val="es-PE"/>
        </w:rPr>
        <w:t>&lt;</w:t>
      </w:r>
      <w:r w:rsidR="00FE12E3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  <w:lang w:val="es-PE"/>
        </w:rPr>
        <w:t xml:space="preserve">sigamos </w:t>
      </w:r>
      <w:r w:rsidR="00455EAD" w:rsidRPr="00FE12E3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  <w:lang w:val="es-PE"/>
        </w:rPr>
        <w:t>/</w:t>
      </w:r>
      <w:r w:rsidR="00FE12E3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  <w:lang w:val="es-PE"/>
        </w:rPr>
        <w:t xml:space="preserve"> alcancemos</w:t>
      </w:r>
      <w:r w:rsidR="00455EAD" w:rsidRPr="00FE12E3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  <w:lang w:val="es-PE"/>
        </w:rPr>
        <w:t xml:space="preserve"> (</w:t>
      </w:r>
      <w:r w:rsidR="00FE12E3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  <w:lang w:val="es-PE"/>
        </w:rPr>
        <w:t>la visión y misión de la compañía</w:t>
      </w:r>
      <w:r w:rsidR="00455EAD" w:rsidRPr="00FE12E3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  <w:lang w:val="es-PE"/>
        </w:rPr>
        <w:t>)</w:t>
      </w:r>
      <w:r w:rsidR="00FE494A" w:rsidRPr="00FE12E3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  <w:lang w:val="es-PE"/>
        </w:rPr>
        <w:t>&gt;</w:t>
      </w:r>
    </w:p>
    <w:p w14:paraId="66171267" w14:textId="77777777" w:rsidR="00247FE5" w:rsidRPr="00FE12E3" w:rsidRDefault="00247FE5" w:rsidP="00F80E8B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lang w:val="es-PE"/>
        </w:rPr>
      </w:pPr>
    </w:p>
    <w:p w14:paraId="6874F000" w14:textId="182AA567" w:rsidR="00FF666E" w:rsidRPr="00FF666E" w:rsidRDefault="00FF666E" w:rsidP="00F80E8B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lang w:val="es-PE"/>
        </w:rPr>
      </w:pPr>
      <w:r w:rsidRPr="00FF666E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Siendo el bienestar de nuestros colaboradores nuestra principal prioridad, hemos implementado las siguientes medidas para preservar 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su </w:t>
      </w:r>
      <w:r w:rsidRPr="00FF666E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salud y seguridad:</w:t>
      </w:r>
    </w:p>
    <w:p w14:paraId="0B2D6E05" w14:textId="2E39C01D" w:rsidR="00B81A60" w:rsidRPr="00165044" w:rsidRDefault="00B81A60" w:rsidP="00B81A60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lang w:val="es-MX"/>
        </w:rPr>
      </w:pPr>
    </w:p>
    <w:p w14:paraId="2A8D0876" w14:textId="626C6A67" w:rsidR="000F45DC" w:rsidRPr="00FF666E" w:rsidRDefault="000F45DC" w:rsidP="000F45DC">
      <w:pPr>
        <w:pStyle w:val="Cuerpo"/>
        <w:numPr>
          <w:ilvl w:val="0"/>
          <w:numId w:val="22"/>
        </w:numPr>
        <w:jc w:val="both"/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</w:pPr>
      <w:r w:rsidRPr="00FF666E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>&lt;</w:t>
      </w:r>
      <w:r w:rsidR="00FF666E" w:rsidRPr="00FF666E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>Desinfectantes de manos en cada entrada</w:t>
      </w:r>
      <w:r w:rsidRPr="00FF666E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>&gt;</w:t>
      </w:r>
    </w:p>
    <w:p w14:paraId="35E2BC92" w14:textId="142F62D3" w:rsidR="00B81A60" w:rsidRPr="00FF666E" w:rsidRDefault="000F45DC" w:rsidP="005E72F6">
      <w:pPr>
        <w:pStyle w:val="Cuerpo"/>
        <w:numPr>
          <w:ilvl w:val="0"/>
          <w:numId w:val="22"/>
        </w:numPr>
        <w:jc w:val="both"/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</w:pPr>
      <w:r w:rsidRPr="00FF666E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 xml:space="preserve">&lt;Home office </w:t>
      </w:r>
      <w:r w:rsidR="00FF666E" w:rsidRPr="00FF666E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>para las posiciones administrativas hasta nuevo avi</w:t>
      </w:r>
      <w:r w:rsidR="00FF666E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>so</w:t>
      </w:r>
      <w:r w:rsidRPr="00FF666E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>&gt;</w:t>
      </w:r>
    </w:p>
    <w:p w14:paraId="41A16907" w14:textId="58C918A9" w:rsidR="00B81A60" w:rsidRPr="00FF666E" w:rsidRDefault="000F45DC" w:rsidP="005E72F6">
      <w:pPr>
        <w:pStyle w:val="Cuerpo"/>
        <w:numPr>
          <w:ilvl w:val="0"/>
          <w:numId w:val="22"/>
        </w:numPr>
        <w:jc w:val="both"/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</w:pPr>
      <w:r w:rsidRPr="00FF666E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>&lt;</w:t>
      </w:r>
      <w:r w:rsidR="00FF666E" w:rsidRPr="00FF666E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>Limitado número de personas en reuniones presenciales</w:t>
      </w:r>
      <w:r w:rsidRPr="00FF666E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>&gt;</w:t>
      </w:r>
    </w:p>
    <w:p w14:paraId="61BA0B53" w14:textId="78D18900" w:rsidR="00B81A60" w:rsidRPr="00FF666E" w:rsidRDefault="000F45DC" w:rsidP="005E72F6">
      <w:pPr>
        <w:pStyle w:val="Cuerpo"/>
        <w:numPr>
          <w:ilvl w:val="0"/>
          <w:numId w:val="22"/>
        </w:numPr>
        <w:jc w:val="both"/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</w:pPr>
      <w:r w:rsidRPr="00FF666E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>&lt;</w:t>
      </w:r>
      <w:r w:rsidR="00FF666E" w:rsidRPr="00FF666E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>Estaciones de monitoreo de temperatura</w:t>
      </w:r>
      <w:r w:rsidRPr="00FF666E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>&gt;</w:t>
      </w:r>
    </w:p>
    <w:p w14:paraId="05BEAC3C" w14:textId="7EE22434" w:rsidR="00B81A60" w:rsidRPr="00FF666E" w:rsidRDefault="00B81A60" w:rsidP="00B81A60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</w:pPr>
    </w:p>
    <w:p w14:paraId="403860D6" w14:textId="196BD2B2" w:rsidR="00E0721F" w:rsidRDefault="00E0721F" w:rsidP="00B81A60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lang w:val="es-PE"/>
        </w:rPr>
      </w:pP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Los </w:t>
      </w:r>
      <w:r w:rsidR="00165044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invitamos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a seguir las recomendaciones 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dadas por</w:t>
      </w:r>
      <w:r w:rsidR="00165044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las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autoridades y 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les 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recordamos que se lave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n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las manos con frecuencia, evite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n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tocarse la cara, evite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n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el contacto con personas enfermas 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o con riesgo de infección, 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y no </w:t>
      </w:r>
      <w:r w:rsidR="00165044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salgan de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sus </w:t>
      </w:r>
      <w:r w:rsidR="00165044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casas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a</w:t>
      </w:r>
      <w:r w:rsidR="00165044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l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menos que sea necesario </w:t>
      </w:r>
      <w:r w:rsidR="00165044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o 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hasta que se indique lo contrario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,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por lo que conocemos 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a la fecha 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como distanciamiento social.</w:t>
      </w:r>
    </w:p>
    <w:p w14:paraId="3E23554A" w14:textId="77777777" w:rsidR="00E0721F" w:rsidRPr="00E0721F" w:rsidRDefault="00E0721F" w:rsidP="00B81A60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lang w:val="es-PE"/>
        </w:rPr>
      </w:pPr>
    </w:p>
    <w:p w14:paraId="0C24DA66" w14:textId="05845D63" w:rsidR="00E0721F" w:rsidRPr="00E0721F" w:rsidRDefault="00E0721F" w:rsidP="00E0721F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lang w:val="es-PE"/>
        </w:rPr>
      </w:pP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Si presenta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n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síntomas como tos seca, fiebre, cansancio y/o dificultad para respirar, no </w:t>
      </w:r>
      <w:r w:rsidR="00165044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salga de su casa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y comuníquese con su proveedor de salud y 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>&lt;el área de Recursos Humanos de la organización&gt;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.</w:t>
      </w:r>
    </w:p>
    <w:p w14:paraId="7CDB3978" w14:textId="77777777" w:rsidR="00E0721F" w:rsidRPr="00E0721F" w:rsidRDefault="00E0721F" w:rsidP="00E0721F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lang w:val="es-PE"/>
        </w:rPr>
      </w:pPr>
    </w:p>
    <w:p w14:paraId="3F363DDC" w14:textId="1BA2EBFC" w:rsidR="00B81A60" w:rsidRPr="00E0721F" w:rsidRDefault="00E0721F" w:rsidP="00E0721F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lang w:val="es-PE"/>
        </w:rPr>
      </w:pP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Esta situación ha probado que cambia con frecuencia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, por lo que 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estaremos </w:t>
      </w:r>
      <w:r w:rsidR="00165044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enviando 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comunicados 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con respecto a este </w:t>
      </w:r>
      <w:r w:rsidR="00165044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tema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</w:t>
      </w:r>
      <w:r w:rsidRPr="00165044">
        <w:rPr>
          <w:rFonts w:ascii="Guardian Egyp Regular" w:hAnsi="Guardian Egyp Regular"/>
          <w:color w:val="000000" w:themeColor="text1"/>
          <w:sz w:val="24"/>
          <w:szCs w:val="24"/>
          <w:highlight w:val="yellow"/>
          <w:lang w:val="es-PE"/>
        </w:rPr>
        <w:t>&lt;todas las semanas&gt;.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 Les agradecemos 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mucho 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su esfuerzo y 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les aseguro que </w:t>
      </w:r>
      <w:r w:rsidR="00165044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juntos 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superaremos </w:t>
      </w:r>
      <w:r w:rsidR="00165044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exitosamente </w:t>
      </w:r>
      <w:r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 xml:space="preserve">este difícil </w:t>
      </w:r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momento</w:t>
      </w:r>
      <w:bookmarkStart w:id="0" w:name="_GoBack"/>
      <w:bookmarkEnd w:id="0"/>
      <w:r w:rsidRPr="00E0721F">
        <w:rPr>
          <w:rFonts w:ascii="Guardian Egyp Regular" w:hAnsi="Guardian Egyp Regular"/>
          <w:color w:val="000000" w:themeColor="text1"/>
          <w:sz w:val="24"/>
          <w:szCs w:val="24"/>
          <w:lang w:val="es-PE"/>
        </w:rPr>
        <w:t>.</w:t>
      </w:r>
    </w:p>
    <w:p w14:paraId="584DE4F1" w14:textId="77777777" w:rsidR="00E0721F" w:rsidRPr="00E0721F" w:rsidRDefault="00E0721F" w:rsidP="00B81A60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lang w:val="es-PE"/>
        </w:rPr>
      </w:pPr>
    </w:p>
    <w:p w14:paraId="5DF8469B" w14:textId="3360597E" w:rsidR="005E72F6" w:rsidRPr="00165044" w:rsidRDefault="00E0721F" w:rsidP="005E72F6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lang w:val="es-MX"/>
        </w:rPr>
      </w:pPr>
      <w:r w:rsidRPr="00165044">
        <w:rPr>
          <w:rFonts w:ascii="Guardian Egyp Regular" w:hAnsi="Guardian Egyp Regular"/>
          <w:color w:val="000000" w:themeColor="text1"/>
          <w:sz w:val="24"/>
          <w:szCs w:val="24"/>
          <w:lang w:val="es-MX"/>
        </w:rPr>
        <w:t>Sinceramente</w:t>
      </w:r>
      <w:r w:rsidR="005E72F6" w:rsidRPr="00165044">
        <w:rPr>
          <w:rFonts w:ascii="Guardian Egyp Regular" w:hAnsi="Guardian Egyp Regular"/>
          <w:color w:val="000000" w:themeColor="text1"/>
          <w:sz w:val="24"/>
          <w:szCs w:val="24"/>
          <w:lang w:val="es-MX"/>
        </w:rPr>
        <w:t>,</w:t>
      </w:r>
    </w:p>
    <w:p w14:paraId="6A42E1CB" w14:textId="22DD0E80" w:rsidR="005E72F6" w:rsidRPr="00165044" w:rsidRDefault="005E72F6" w:rsidP="005E72F6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lang w:val="es-MX"/>
        </w:rPr>
      </w:pPr>
    </w:p>
    <w:p w14:paraId="4E7BCDAF" w14:textId="7C17B2E3" w:rsidR="000047FF" w:rsidRPr="00165044" w:rsidRDefault="000047FF" w:rsidP="000047FF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u w:val="single"/>
          <w:lang w:val="es-MX"/>
        </w:rPr>
      </w:pPr>
      <w:r w:rsidRPr="00165044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  <w:lang w:val="es-MX"/>
        </w:rPr>
        <w:t>&lt;</w:t>
      </w:r>
      <w:r w:rsidR="00E0721F" w:rsidRPr="00165044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  <w:lang w:val="es-MX"/>
        </w:rPr>
        <w:t>Nombre y firma</w:t>
      </w:r>
      <w:r w:rsidRPr="00165044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  <w:lang w:val="es-MX"/>
        </w:rPr>
        <w:t>&gt;</w:t>
      </w:r>
    </w:p>
    <w:p w14:paraId="1582119B" w14:textId="3517A6AB" w:rsidR="005E72F6" w:rsidRPr="00165044" w:rsidRDefault="000F45DC" w:rsidP="005E72F6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u w:val="single"/>
          <w:lang w:val="es-MX"/>
        </w:rPr>
      </w:pPr>
      <w:r w:rsidRPr="00165044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  <w:lang w:val="es-MX"/>
        </w:rPr>
        <w:t>&lt;CEO&gt;</w:t>
      </w:r>
    </w:p>
    <w:sectPr w:rsidR="005E72F6" w:rsidRPr="00165044" w:rsidSect="00431657">
      <w:headerReference w:type="default" r:id="rId7"/>
      <w:footerReference w:type="default" r:id="rId8"/>
      <w:pgSz w:w="12240" w:h="15840"/>
      <w:pgMar w:top="1440" w:right="1134" w:bottom="1134" w:left="1134" w:header="540" w:footer="4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AC9FF" w14:textId="77777777" w:rsidR="00452BAF" w:rsidRDefault="00452BAF" w:rsidP="00BD4ACF">
      <w:r>
        <w:separator/>
      </w:r>
    </w:p>
  </w:endnote>
  <w:endnote w:type="continuationSeparator" w:id="0">
    <w:p w14:paraId="1C1EC75A" w14:textId="77777777" w:rsidR="00452BAF" w:rsidRDefault="00452BAF" w:rsidP="00B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 Regular">
    <w:altName w:val="Cambria"/>
    <w:panose1 w:val="020605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Guardian Egyp">
    <w:altName w:val="Cambria"/>
    <w:panose1 w:val="00000000000000000000"/>
    <w:charset w:val="4D"/>
    <w:family w:val="roman"/>
    <w:notTrueType/>
    <w:pitch w:val="variable"/>
    <w:sig w:usb0="00000007" w:usb1="00000000" w:usb2="00000000" w:usb3="00000000" w:csb0="0000009B" w:csb1="00000000"/>
  </w:font>
  <w:font w:name="Guardian Egyp Semibold">
    <w:altName w:val="Cambria"/>
    <w:panose1 w:val="020607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DBD9" w14:textId="6FBE12A5" w:rsidR="001A22F7" w:rsidRPr="00BD4ACF" w:rsidRDefault="008F1C72" w:rsidP="00BD4ACF">
    <w:pPr>
      <w:pStyle w:val="Cabeceraypie"/>
      <w:tabs>
        <w:tab w:val="clear" w:pos="9020"/>
        <w:tab w:val="center" w:pos="4986"/>
        <w:tab w:val="right" w:pos="10773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  <w:r>
      <w:rPr>
        <w:rFonts w:ascii="Guardian Egyp" w:hAnsi="Guardian Egyp"/>
        <w:b/>
        <w:bCs/>
        <w:noProof/>
        <w:sz w:val="16"/>
        <w:szCs w:val="16"/>
        <w:lang w:val="es-ES"/>
      </w:rPr>
      <w:drawing>
        <wp:anchor distT="0" distB="0" distL="114300" distR="114300" simplePos="0" relativeHeight="251658240" behindDoc="1" locked="0" layoutInCell="1" allowOverlap="1" wp14:anchorId="31E9CD1A" wp14:editId="58E689CE">
          <wp:simplePos x="0" y="0"/>
          <wp:positionH relativeFrom="column">
            <wp:posOffset>2540</wp:posOffset>
          </wp:positionH>
          <wp:positionV relativeFrom="paragraph">
            <wp:posOffset>127374</wp:posOffset>
          </wp:positionV>
          <wp:extent cx="1057836" cy="456151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02.png"/>
                  <pic:cNvPicPr/>
                </pic:nvPicPr>
                <pic:blipFill rotWithShape="1">
                  <a:blip r:embed="rId1"/>
                  <a:srcRect l="58186"/>
                  <a:stretch/>
                </pic:blipFill>
                <pic:spPr bwMode="auto">
                  <a:xfrm>
                    <a:off x="0" y="0"/>
                    <a:ext cx="1057836" cy="4561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ACF">
      <w:rPr>
        <w:rFonts w:ascii="Guardian Egyp" w:hAnsi="Guardian Egyp"/>
        <w:b/>
        <w:bCs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A3189" wp14:editId="2520A7D5">
              <wp:simplePos x="0" y="0"/>
              <wp:positionH relativeFrom="column">
                <wp:posOffset>4100643</wp:posOffset>
              </wp:positionH>
              <wp:positionV relativeFrom="paragraph">
                <wp:posOffset>42246</wp:posOffset>
              </wp:positionV>
              <wp:extent cx="2286000" cy="101981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019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D3D91" w14:textId="0941BA06" w:rsidR="00BD4ACF" w:rsidRPr="00BD4ACF" w:rsidRDefault="00BD4ACF" w:rsidP="00BD4ACF">
                          <w:pPr>
                            <w:jc w:val="right"/>
                            <w:rPr>
                              <w:rFonts w:ascii="Guardian Egyp" w:hAnsi="Guardian Egyp" w:cs="Helvetica Neue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 w:rsidRPr="00BD4ACF">
                            <w:rPr>
                              <w:rFonts w:ascii="Guardian Egyp Semibold" w:hAnsi="Guardian Egyp Semibold" w:cs="Helvetica Neue"/>
                              <w:b/>
                              <w:bCs/>
                              <w:color w:val="008A75"/>
                              <w:sz w:val="21"/>
                              <w:szCs w:val="21"/>
                              <w:lang w:val="es-ES"/>
                            </w:rPr>
                            <w:t>londoncg.com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A31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2.9pt;margin-top:3.35pt;width:180pt;height:8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" filled="f" stroked="f" strokeweight=".5pt">
              <v:textbox>
                <w:txbxContent>
                  <w:p w14:paraId="18AD3D91" w14:textId="0941BA06" w:rsidR="00BD4ACF" w:rsidRPr="00BD4ACF" w:rsidRDefault="00BD4ACF" w:rsidP="00BD4ACF">
                    <w:pPr>
                      <w:jc w:val="right"/>
                      <w:rPr>
                        <w:rFonts w:ascii="Guardian Egyp" w:hAnsi="Guardian Egyp" w:cs="Helvetica Neue"/>
                        <w:color w:val="000000"/>
                        <w:sz w:val="16"/>
                        <w:szCs w:val="16"/>
                        <w:lang w:val="es-ES"/>
                      </w:rPr>
                    </w:pPr>
                    <w:r w:rsidRPr="00BD4ACF">
                      <w:rPr>
                        <w:rFonts w:ascii="Guardian Egyp Semibold" w:hAnsi="Guardian Egyp Semibold" w:cs="Helvetica Neue"/>
                        <w:b/>
                        <w:bCs/>
                        <w:color w:val="008A75"/>
                        <w:sz w:val="21"/>
                        <w:szCs w:val="21"/>
                        <w:lang w:val="es-ES"/>
                      </w:rPr>
                      <w:t>londoncg.com</w:t>
                    </w:r>
                  </w:p>
                </w:txbxContent>
              </v:textbox>
            </v:shape>
          </w:pict>
        </mc:Fallback>
      </mc:AlternateContent>
    </w:r>
    <w:r w:rsidR="006109E4">
      <w:rPr>
        <w:sz w:val="16"/>
        <w:szCs w:val="16"/>
        <w:lang w:val="es-ES_tradnl"/>
      </w:rPr>
      <w:tab/>
    </w:r>
    <w:r w:rsidR="006109E4">
      <w:rPr>
        <w:sz w:val="16"/>
        <w:szCs w:val="16"/>
        <w:lang w:val="es-ES_tradnl"/>
      </w:rPr>
      <w:tab/>
    </w:r>
  </w:p>
  <w:p w14:paraId="06D1F7DD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</w:p>
  <w:p w14:paraId="401E9F91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sz w:val="16"/>
        <w:szCs w:val="16"/>
        <w:lang w:val="es-ES"/>
      </w:rPr>
    </w:pPr>
  </w:p>
  <w:p w14:paraId="2F43DB89" w14:textId="77777777" w:rsidR="001A22F7" w:rsidRPr="00F5338C" w:rsidRDefault="006109E4" w:rsidP="00BD4ACF">
    <w:pPr>
      <w:pStyle w:val="Cabeceraypie"/>
      <w:tabs>
        <w:tab w:val="clear" w:pos="9020"/>
        <w:tab w:val="center" w:pos="4986"/>
        <w:tab w:val="right" w:pos="9972"/>
      </w:tabs>
      <w:rPr>
        <w:lang w:val="es-ES"/>
      </w:rPr>
    </w:pPr>
    <w:r w:rsidRPr="00F5338C">
      <w:rPr>
        <w:lang w:val="es-ES"/>
      </w:rPr>
      <w:tab/>
    </w:r>
    <w:r w:rsidRPr="00F5338C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49F7E" w14:textId="77777777" w:rsidR="00452BAF" w:rsidRDefault="00452BAF" w:rsidP="00BD4ACF">
      <w:r>
        <w:separator/>
      </w:r>
    </w:p>
  </w:footnote>
  <w:footnote w:type="continuationSeparator" w:id="0">
    <w:p w14:paraId="351594D3" w14:textId="77777777" w:rsidR="00452BAF" w:rsidRDefault="00452BAF" w:rsidP="00BD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5ADE" w14:textId="4EB2FCD5" w:rsidR="00F5338C" w:rsidRDefault="00F5338C" w:rsidP="00BD4ACF">
    <w:pPr>
      <w:pStyle w:val="Header"/>
    </w:pPr>
    <w:r>
      <w:rPr>
        <w:noProof/>
      </w:rPr>
      <w:drawing>
        <wp:inline distT="0" distB="0" distL="0" distR="0" wp14:anchorId="3A60E01C" wp14:editId="439A5471">
          <wp:extent cx="1063625" cy="359555"/>
          <wp:effectExtent l="0" t="0" r="3175" b="254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593" cy="38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D6E"/>
    <w:multiLevelType w:val="hybridMultilevel"/>
    <w:tmpl w:val="9D122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54EE6"/>
    <w:multiLevelType w:val="hybridMultilevel"/>
    <w:tmpl w:val="22822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E10B6"/>
    <w:multiLevelType w:val="hybridMultilevel"/>
    <w:tmpl w:val="09DA47B6"/>
    <w:lvl w:ilvl="0" w:tplc="98BAB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58C2"/>
    <w:multiLevelType w:val="hybridMultilevel"/>
    <w:tmpl w:val="E8721FAC"/>
    <w:lvl w:ilvl="0" w:tplc="5E323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6AD6"/>
    <w:multiLevelType w:val="hybridMultilevel"/>
    <w:tmpl w:val="C722E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31D35"/>
    <w:multiLevelType w:val="hybridMultilevel"/>
    <w:tmpl w:val="5810A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A5017"/>
    <w:multiLevelType w:val="hybridMultilevel"/>
    <w:tmpl w:val="47B0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04DD"/>
    <w:multiLevelType w:val="hybridMultilevel"/>
    <w:tmpl w:val="F474B372"/>
    <w:lvl w:ilvl="0" w:tplc="5702664C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9130E"/>
    <w:multiLevelType w:val="hybridMultilevel"/>
    <w:tmpl w:val="9CA4C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E7F23"/>
    <w:multiLevelType w:val="multilevel"/>
    <w:tmpl w:val="8314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120B7"/>
    <w:multiLevelType w:val="hybridMultilevel"/>
    <w:tmpl w:val="5590072E"/>
    <w:lvl w:ilvl="0" w:tplc="ABBE3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5EE0"/>
    <w:multiLevelType w:val="hybridMultilevel"/>
    <w:tmpl w:val="06809A6E"/>
    <w:lvl w:ilvl="0" w:tplc="E500C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3B6F"/>
    <w:multiLevelType w:val="multilevel"/>
    <w:tmpl w:val="BC2C5E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C7C08"/>
    <w:multiLevelType w:val="hybridMultilevel"/>
    <w:tmpl w:val="2902A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222803"/>
    <w:multiLevelType w:val="hybridMultilevel"/>
    <w:tmpl w:val="85243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6207C4"/>
    <w:multiLevelType w:val="hybridMultilevel"/>
    <w:tmpl w:val="26948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B3598"/>
    <w:multiLevelType w:val="hybridMultilevel"/>
    <w:tmpl w:val="A0FE9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EF261C"/>
    <w:multiLevelType w:val="multilevel"/>
    <w:tmpl w:val="6DA0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BB2860"/>
    <w:multiLevelType w:val="hybridMultilevel"/>
    <w:tmpl w:val="4EF6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27C9"/>
    <w:multiLevelType w:val="hybridMultilevel"/>
    <w:tmpl w:val="70969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42D4D"/>
    <w:multiLevelType w:val="hybridMultilevel"/>
    <w:tmpl w:val="11B812DE"/>
    <w:lvl w:ilvl="0" w:tplc="99421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916FBC"/>
    <w:multiLevelType w:val="hybridMultilevel"/>
    <w:tmpl w:val="B826F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17"/>
  </w:num>
  <w:num w:numId="8">
    <w:abstractNumId w:val="5"/>
  </w:num>
  <w:num w:numId="9">
    <w:abstractNumId w:val="11"/>
  </w:num>
  <w:num w:numId="10">
    <w:abstractNumId w:val="12"/>
  </w:num>
  <w:num w:numId="11">
    <w:abstractNumId w:val="9"/>
  </w:num>
  <w:num w:numId="12">
    <w:abstractNumId w:val="13"/>
  </w:num>
  <w:num w:numId="13">
    <w:abstractNumId w:val="0"/>
  </w:num>
  <w:num w:numId="14">
    <w:abstractNumId w:val="16"/>
  </w:num>
  <w:num w:numId="15">
    <w:abstractNumId w:val="1"/>
  </w:num>
  <w:num w:numId="16">
    <w:abstractNumId w:val="14"/>
  </w:num>
  <w:num w:numId="17">
    <w:abstractNumId w:val="6"/>
  </w:num>
  <w:num w:numId="18">
    <w:abstractNumId w:val="20"/>
  </w:num>
  <w:num w:numId="19">
    <w:abstractNumId w:val="21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F7"/>
    <w:rsid w:val="000047FF"/>
    <w:rsid w:val="000076C0"/>
    <w:rsid w:val="0002464A"/>
    <w:rsid w:val="0004400A"/>
    <w:rsid w:val="000968A6"/>
    <w:rsid w:val="000F45DC"/>
    <w:rsid w:val="0012023F"/>
    <w:rsid w:val="00165044"/>
    <w:rsid w:val="0016756C"/>
    <w:rsid w:val="001A22F7"/>
    <w:rsid w:val="001C7A86"/>
    <w:rsid w:val="00247FE5"/>
    <w:rsid w:val="003A157D"/>
    <w:rsid w:val="003A7242"/>
    <w:rsid w:val="003B6C52"/>
    <w:rsid w:val="004207F0"/>
    <w:rsid w:val="00431657"/>
    <w:rsid w:val="00452BAF"/>
    <w:rsid w:val="00455EAD"/>
    <w:rsid w:val="004B04E8"/>
    <w:rsid w:val="004B14F5"/>
    <w:rsid w:val="004F11BE"/>
    <w:rsid w:val="005217A7"/>
    <w:rsid w:val="005733BA"/>
    <w:rsid w:val="005E72F6"/>
    <w:rsid w:val="006109E4"/>
    <w:rsid w:val="006370F7"/>
    <w:rsid w:val="00670B5E"/>
    <w:rsid w:val="00682A76"/>
    <w:rsid w:val="006E31B4"/>
    <w:rsid w:val="00711099"/>
    <w:rsid w:val="0074696E"/>
    <w:rsid w:val="00812B0A"/>
    <w:rsid w:val="008F1C72"/>
    <w:rsid w:val="00914869"/>
    <w:rsid w:val="00933BFA"/>
    <w:rsid w:val="00997131"/>
    <w:rsid w:val="009D0AD0"/>
    <w:rsid w:val="009D53F6"/>
    <w:rsid w:val="009F42B4"/>
    <w:rsid w:val="00A005FF"/>
    <w:rsid w:val="00A07FB9"/>
    <w:rsid w:val="00A66465"/>
    <w:rsid w:val="00A904C2"/>
    <w:rsid w:val="00B06C06"/>
    <w:rsid w:val="00B418CF"/>
    <w:rsid w:val="00B81A60"/>
    <w:rsid w:val="00B926F8"/>
    <w:rsid w:val="00BD4ACF"/>
    <w:rsid w:val="00C24F90"/>
    <w:rsid w:val="00C37A26"/>
    <w:rsid w:val="00CB4560"/>
    <w:rsid w:val="00CF3F7A"/>
    <w:rsid w:val="00D00338"/>
    <w:rsid w:val="00D45F95"/>
    <w:rsid w:val="00DA62FD"/>
    <w:rsid w:val="00DD32CC"/>
    <w:rsid w:val="00DF45C2"/>
    <w:rsid w:val="00E0721F"/>
    <w:rsid w:val="00EB0CFE"/>
    <w:rsid w:val="00F5338C"/>
    <w:rsid w:val="00F80E8B"/>
    <w:rsid w:val="00FA078E"/>
    <w:rsid w:val="00FE12E3"/>
    <w:rsid w:val="00FE494A"/>
    <w:rsid w:val="00FF10AF"/>
    <w:rsid w:val="00FF5517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D49E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FB9A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rFonts w:ascii="Times New Roman" w:eastAsia="Times New Roman" w:hAnsi="Times New Roman" w:cs="Times New Roman"/>
      <w:b/>
      <w:bCs/>
      <w:i w:val="0"/>
      <w:iCs w:val="0"/>
      <w:u w:val="single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9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9E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971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A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5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02464A"/>
    <w:rPr>
      <w:rFonts w:asciiTheme="majorHAnsi" w:eastAsiaTheme="majorEastAsia" w:hAnsiTheme="majorHAnsi" w:cstheme="majorBidi"/>
      <w:color w:val="5FB9A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00000"/>
      </a:dk1>
      <a:lt1>
        <a:srgbClr val="FFFFFF"/>
      </a:lt1>
      <a:dk2>
        <a:srgbClr val="008A75"/>
      </a:dk2>
      <a:lt2>
        <a:srgbClr val="A5A5A5"/>
      </a:lt2>
      <a:accent1>
        <a:srgbClr val="A1D6CA"/>
      </a:accent1>
      <a:accent2>
        <a:srgbClr val="00BF6F"/>
      </a:accent2>
      <a:accent3>
        <a:srgbClr val="000000"/>
      </a:accent3>
      <a:accent4>
        <a:srgbClr val="A5A5A5"/>
      </a:accent4>
      <a:accent5>
        <a:srgbClr val="008A75"/>
      </a:accent5>
      <a:accent6>
        <a:srgbClr val="3399FF"/>
      </a:accent6>
      <a:hlink>
        <a:srgbClr val="00BF6F"/>
      </a:hlink>
      <a:folHlink>
        <a:srgbClr val="A1D6C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LCG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Kellenberger</dc:creator>
  <cp:lastModifiedBy>Marlene Kellenberger</cp:lastModifiedBy>
  <cp:revision>18</cp:revision>
  <cp:lastPrinted>2014-03-28T01:07:00Z</cp:lastPrinted>
  <dcterms:created xsi:type="dcterms:W3CDTF">2020-03-31T22:49:00Z</dcterms:created>
  <dcterms:modified xsi:type="dcterms:W3CDTF">2020-04-06T07:21:00Z</dcterms:modified>
</cp:coreProperties>
</file>